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B7" w:rsidRPr="00BE08B0" w:rsidRDefault="009B0CC9" w:rsidP="009A7EE3">
      <w:pPr>
        <w:jc w:val="center"/>
        <w:rPr>
          <w:rFonts w:ascii="Times New Roman" w:hAnsi="Times New Roman" w:cs="Times New Roman"/>
          <w:b/>
          <w:sz w:val="24"/>
        </w:rPr>
      </w:pPr>
      <w:r w:rsidRPr="00BE08B0">
        <w:rPr>
          <w:rFonts w:ascii="Times New Roman" w:hAnsi="Times New Roman" w:cs="Times New Roman"/>
          <w:b/>
          <w:sz w:val="24"/>
        </w:rPr>
        <w:t xml:space="preserve">Итоги   УВП   5-11 классов за 2017-2018 </w:t>
      </w:r>
      <w:proofErr w:type="spellStart"/>
      <w:r w:rsidRPr="00BE08B0">
        <w:rPr>
          <w:rFonts w:ascii="Times New Roman" w:hAnsi="Times New Roman" w:cs="Times New Roman"/>
          <w:b/>
          <w:sz w:val="24"/>
        </w:rPr>
        <w:t>уч.год</w:t>
      </w:r>
      <w:proofErr w:type="spellEnd"/>
    </w:p>
    <w:p w:rsidR="009B0CC9" w:rsidRPr="00BE08B0" w:rsidRDefault="009B0CC9" w:rsidP="009B0CC9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bCs/>
          <w:sz w:val="24"/>
        </w:rPr>
        <w:t>Всего 5-7 классов   -  11</w:t>
      </w:r>
    </w:p>
    <w:p w:rsidR="009B0CC9" w:rsidRPr="00BE08B0" w:rsidRDefault="009B0CC9" w:rsidP="009B0CC9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bCs/>
          <w:sz w:val="24"/>
        </w:rPr>
        <w:t>На начало года -  310 учеников</w:t>
      </w:r>
    </w:p>
    <w:p w:rsidR="009B0CC9" w:rsidRPr="00BE08B0" w:rsidRDefault="009B0CC9" w:rsidP="009B0CC9">
      <w:pPr>
        <w:rPr>
          <w:rFonts w:ascii="Times New Roman" w:hAnsi="Times New Roman" w:cs="Times New Roman"/>
          <w:bCs/>
          <w:sz w:val="24"/>
        </w:rPr>
      </w:pPr>
      <w:r w:rsidRPr="00BE08B0">
        <w:rPr>
          <w:rFonts w:ascii="Times New Roman" w:hAnsi="Times New Roman" w:cs="Times New Roman"/>
          <w:bCs/>
          <w:sz w:val="24"/>
        </w:rPr>
        <w:t xml:space="preserve"> На конец года – 303 ученика</w:t>
      </w:r>
    </w:p>
    <w:p w:rsidR="007B6381" w:rsidRPr="00BE08B0" w:rsidRDefault="007B6381" w:rsidP="007B6381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sz w:val="24"/>
        </w:rPr>
        <w:t>Успевают на «5»- 32 человека</w:t>
      </w:r>
    </w:p>
    <w:p w:rsidR="007B6381" w:rsidRPr="00BE08B0" w:rsidRDefault="007B6381" w:rsidP="007B6381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sz w:val="24"/>
        </w:rPr>
        <w:t>Успевают на «4» и «5» -  154 человека</w:t>
      </w:r>
    </w:p>
    <w:p w:rsidR="007B6381" w:rsidRPr="00BE08B0" w:rsidRDefault="007B6381" w:rsidP="007B6381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sz w:val="24"/>
        </w:rPr>
        <w:t>Успевают на «3» - 11</w:t>
      </w:r>
      <w:r w:rsidR="006F289B">
        <w:rPr>
          <w:rFonts w:ascii="Times New Roman" w:hAnsi="Times New Roman" w:cs="Times New Roman"/>
          <w:sz w:val="24"/>
          <w:lang w:val="en-US"/>
        </w:rPr>
        <w:t>7</w:t>
      </w:r>
      <w:bookmarkStart w:id="0" w:name="_GoBack"/>
      <w:bookmarkEnd w:id="0"/>
      <w:r w:rsidRPr="00BE08B0">
        <w:rPr>
          <w:rFonts w:ascii="Times New Roman" w:hAnsi="Times New Roman" w:cs="Times New Roman"/>
          <w:sz w:val="24"/>
        </w:rPr>
        <w:t xml:space="preserve"> человек</w:t>
      </w:r>
    </w:p>
    <w:p w:rsidR="007B6381" w:rsidRPr="00BE08B0" w:rsidRDefault="007B6381" w:rsidP="007B6381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sz w:val="24"/>
        </w:rPr>
        <w:t>Не успевают –0</w:t>
      </w:r>
    </w:p>
    <w:p w:rsidR="007B6381" w:rsidRPr="00BE08B0" w:rsidRDefault="007B6381" w:rsidP="007B6381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sz w:val="24"/>
        </w:rPr>
        <w:t>Не аттестованы -1 человек</w:t>
      </w: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3257"/>
        <w:gridCol w:w="3258"/>
        <w:gridCol w:w="3258"/>
      </w:tblGrid>
      <w:tr w:rsidR="001C60D6" w:rsidRPr="00BE08B0" w:rsidTr="00BE08B0">
        <w:trPr>
          <w:trHeight w:val="4197"/>
        </w:trPr>
        <w:tc>
          <w:tcPr>
            <w:tcW w:w="3257" w:type="dxa"/>
          </w:tcPr>
          <w:p w:rsidR="00BE08B0" w:rsidRDefault="001C60D6" w:rsidP="004E388F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>Ляшко Дарья 5 а</w:t>
            </w:r>
          </w:p>
          <w:p w:rsidR="00BE08B0" w:rsidRDefault="001C60D6" w:rsidP="004E388F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Федорова Марина </w:t>
            </w:r>
            <w:proofErr w:type="gramStart"/>
            <w:r w:rsidRPr="00BE08B0"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  <w:r w:rsidRPr="00BE08B0">
              <w:rPr>
                <w:rFonts w:ascii="Times New Roman" w:hAnsi="Times New Roman" w:cs="Times New Roman"/>
                <w:sz w:val="24"/>
              </w:rPr>
              <w:t xml:space="preserve"> а Ершова Дарья 5 б </w:t>
            </w:r>
          </w:p>
          <w:p w:rsidR="00BE08B0" w:rsidRDefault="001C60D6" w:rsidP="004E388F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Урываев Вячеслав 5 б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Чехлыстов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Артём 5 б Ефремов Алексей 5 б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Любимцева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Алена 5 б Кращенко Варвара 5 в Морозов Матвей 5 в</w:t>
            </w:r>
          </w:p>
          <w:p w:rsidR="001C60D6" w:rsidRPr="00BE08B0" w:rsidRDefault="001C60D6" w:rsidP="004E388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Оханцев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Владимир 5 в Каюров Даниил 5 в</w:t>
            </w:r>
          </w:p>
          <w:p w:rsidR="001C60D6" w:rsidRPr="00BE08B0" w:rsidRDefault="001C60D6" w:rsidP="004E3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</w:tcPr>
          <w:p w:rsidR="00BE08B0" w:rsidRDefault="001C60D6" w:rsidP="007B6381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Гуляев Евгений </w:t>
            </w:r>
            <w:proofErr w:type="gramStart"/>
            <w:r w:rsidRPr="00BE08B0">
              <w:rPr>
                <w:rFonts w:ascii="Times New Roman" w:hAnsi="Times New Roman" w:cs="Times New Roman"/>
                <w:sz w:val="24"/>
              </w:rPr>
              <w:t>6</w:t>
            </w:r>
            <w:proofErr w:type="gramEnd"/>
            <w:r w:rsidRPr="00BE08B0">
              <w:rPr>
                <w:rFonts w:ascii="Times New Roman" w:hAnsi="Times New Roman" w:cs="Times New Roman"/>
                <w:sz w:val="24"/>
              </w:rPr>
              <w:t xml:space="preserve"> а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Парнюков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Даниил 6 а Загайнов Данил 6 а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Корольчук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Кристина 6 а Гаврилова Алиса 6 б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Жмурова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Олеся 6 б </w:t>
            </w:r>
          </w:p>
          <w:p w:rsidR="00BE08B0" w:rsidRDefault="001C60D6" w:rsidP="007B63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Яранцева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Екатерина 6 б Астафьева Алиса 6 б</w:t>
            </w:r>
          </w:p>
          <w:p w:rsidR="00BE08B0" w:rsidRDefault="001C60D6" w:rsidP="007B63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Баиров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Руслан 6 в</w:t>
            </w:r>
          </w:p>
          <w:p w:rsidR="00BE08B0" w:rsidRDefault="001C60D6" w:rsidP="007B6381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 Меджидов Эмиль 6 в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Пиляева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Анастасия 6 в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Андреюшкова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Вероника 6 г Гущина Ксения 6 г </w:t>
            </w:r>
          </w:p>
          <w:p w:rsidR="00BE08B0" w:rsidRDefault="001C60D6" w:rsidP="007B6381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Туманов Тимофей 6 г </w:t>
            </w:r>
          </w:p>
          <w:p w:rsidR="001C60D6" w:rsidRPr="00BE08B0" w:rsidRDefault="001C60D6" w:rsidP="007B63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Вайц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Ева 6 г </w:t>
            </w:r>
          </w:p>
          <w:p w:rsidR="001C60D6" w:rsidRPr="00BE08B0" w:rsidRDefault="001C60D6" w:rsidP="004E3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</w:tcPr>
          <w:p w:rsidR="00BE08B0" w:rsidRDefault="001C60D6" w:rsidP="001C60D6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Соколов Игорь </w:t>
            </w:r>
            <w:proofErr w:type="gramStart"/>
            <w:r w:rsidRPr="00BE08B0"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 w:rsidRPr="00BE08B0">
              <w:rPr>
                <w:rFonts w:ascii="Times New Roman" w:hAnsi="Times New Roman" w:cs="Times New Roman"/>
                <w:sz w:val="24"/>
              </w:rPr>
              <w:t xml:space="preserve"> а </w:t>
            </w:r>
            <w:proofErr w:type="spellStart"/>
            <w:r w:rsidRPr="00BE08B0">
              <w:rPr>
                <w:rFonts w:ascii="Times New Roman" w:hAnsi="Times New Roman" w:cs="Times New Roman"/>
                <w:sz w:val="24"/>
              </w:rPr>
              <w:t>Ваниосова</w:t>
            </w:r>
            <w:proofErr w:type="spellEnd"/>
            <w:r w:rsidRPr="00BE08B0">
              <w:rPr>
                <w:rFonts w:ascii="Times New Roman" w:hAnsi="Times New Roman" w:cs="Times New Roman"/>
                <w:sz w:val="24"/>
              </w:rPr>
              <w:t xml:space="preserve"> Мария 7 а Морозова Светлана 7 а Харченко Андрей 7 а </w:t>
            </w:r>
          </w:p>
          <w:p w:rsidR="00BE08B0" w:rsidRDefault="001C60D6" w:rsidP="001C60D6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Продан Степан 7 а </w:t>
            </w:r>
          </w:p>
          <w:p w:rsidR="001C60D6" w:rsidRPr="00BE08B0" w:rsidRDefault="001C60D6" w:rsidP="001C60D6">
            <w:pPr>
              <w:rPr>
                <w:rFonts w:ascii="Times New Roman" w:hAnsi="Times New Roman" w:cs="Times New Roman"/>
                <w:sz w:val="24"/>
              </w:rPr>
            </w:pPr>
            <w:r w:rsidRPr="00BE08B0">
              <w:rPr>
                <w:rFonts w:ascii="Times New Roman" w:hAnsi="Times New Roman" w:cs="Times New Roman"/>
                <w:sz w:val="24"/>
              </w:rPr>
              <w:t xml:space="preserve">Быстрова Дарья 7 б </w:t>
            </w:r>
          </w:p>
          <w:p w:rsidR="001C60D6" w:rsidRPr="00BE08B0" w:rsidRDefault="001C60D6" w:rsidP="004E38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60D6" w:rsidRPr="00BE08B0" w:rsidRDefault="001C60D6" w:rsidP="001C60D6">
      <w:pPr>
        <w:rPr>
          <w:rFonts w:ascii="Times New Roman" w:hAnsi="Times New Roman" w:cs="Times New Roman"/>
          <w:b/>
          <w:sz w:val="24"/>
        </w:rPr>
      </w:pPr>
    </w:p>
    <w:p w:rsidR="001C60D6" w:rsidRPr="00BE08B0" w:rsidRDefault="001C60D6" w:rsidP="001C60D6">
      <w:pPr>
        <w:rPr>
          <w:rFonts w:ascii="Times New Roman" w:hAnsi="Times New Roman" w:cs="Times New Roman"/>
          <w:sz w:val="24"/>
        </w:rPr>
      </w:pPr>
      <w:r w:rsidRPr="00BE08B0">
        <w:rPr>
          <w:rFonts w:ascii="Times New Roman" w:hAnsi="Times New Roman" w:cs="Times New Roman"/>
          <w:b/>
          <w:sz w:val="24"/>
        </w:rPr>
        <w:t>Резерв качества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3686"/>
        <w:gridCol w:w="3544"/>
      </w:tblGrid>
      <w:tr w:rsidR="001C60D6" w:rsidRPr="001C60D6" w:rsidTr="00BE08B0">
        <w:trPr>
          <w:trHeight w:val="620"/>
        </w:trPr>
        <w:tc>
          <w:tcPr>
            <w:tcW w:w="1845" w:type="dxa"/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36"/>
                <w:lang w:eastAsia="ru-RU"/>
              </w:rPr>
              <w:t>Класс</w:t>
            </w:r>
          </w:p>
        </w:tc>
        <w:tc>
          <w:tcPr>
            <w:tcW w:w="3686" w:type="dxa"/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36"/>
                <w:lang w:eastAsia="ru-RU"/>
              </w:rPr>
              <w:t>Количество учащихся</w:t>
            </w:r>
            <w:r w:rsidRPr="001C60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36"/>
                <w:lang w:val="en-US" w:eastAsia="ru-RU"/>
              </w:rPr>
              <w:t xml:space="preserve"> (IV</w:t>
            </w:r>
            <w:r w:rsidRPr="001C60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36"/>
                <w:lang w:eastAsia="ru-RU"/>
              </w:rPr>
              <w:t>чет.</w:t>
            </w:r>
            <w:r w:rsidRPr="001C60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36"/>
                <w:lang w:val="en-US" w:eastAsia="ru-RU"/>
              </w:rPr>
              <w:t>)</w:t>
            </w:r>
          </w:p>
        </w:tc>
        <w:tc>
          <w:tcPr>
            <w:tcW w:w="3544" w:type="dxa"/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36"/>
                <w:lang w:eastAsia="ru-RU"/>
              </w:rPr>
              <w:t xml:space="preserve">Количество учащихся 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36"/>
                <w:lang w:eastAsia="ru-RU"/>
              </w:rPr>
              <w:t>(за уч. год)</w:t>
            </w:r>
          </w:p>
        </w:tc>
      </w:tr>
      <w:tr w:rsidR="001C60D6" w:rsidRPr="001C60D6" w:rsidTr="00BE08B0">
        <w:trPr>
          <w:trHeight w:val="1074"/>
        </w:trPr>
        <w:tc>
          <w:tcPr>
            <w:tcW w:w="1845" w:type="dxa"/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 xml:space="preserve">5а 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5б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5в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5г</w:t>
            </w:r>
          </w:p>
        </w:tc>
        <w:tc>
          <w:tcPr>
            <w:tcW w:w="3686" w:type="dxa"/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1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2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4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2</w:t>
            </w:r>
          </w:p>
        </w:tc>
      </w:tr>
      <w:tr w:rsidR="001C60D6" w:rsidRPr="001C60D6" w:rsidTr="00BE08B0">
        <w:trPr>
          <w:trHeight w:val="1090"/>
        </w:trPr>
        <w:tc>
          <w:tcPr>
            <w:tcW w:w="1845" w:type="dxa"/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6а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6б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6в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6г</w:t>
            </w:r>
          </w:p>
        </w:tc>
        <w:tc>
          <w:tcPr>
            <w:tcW w:w="3686" w:type="dxa"/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2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4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4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</w:tc>
      </w:tr>
      <w:tr w:rsidR="001C60D6" w:rsidRPr="001C60D6" w:rsidTr="00BE08B0">
        <w:trPr>
          <w:trHeight w:val="892"/>
        </w:trPr>
        <w:tc>
          <w:tcPr>
            <w:tcW w:w="1845" w:type="dxa"/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 xml:space="preserve">7а 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 xml:space="preserve">7б 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7в</w:t>
            </w:r>
          </w:p>
        </w:tc>
        <w:tc>
          <w:tcPr>
            <w:tcW w:w="3686" w:type="dxa"/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5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2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2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2</w:t>
            </w:r>
          </w:p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</w:t>
            </w:r>
          </w:p>
        </w:tc>
      </w:tr>
      <w:tr w:rsidR="001C60D6" w:rsidRPr="001C60D6" w:rsidTr="00BE08B0">
        <w:trPr>
          <w:trHeight w:val="349"/>
        </w:trPr>
        <w:tc>
          <w:tcPr>
            <w:tcW w:w="1845" w:type="dxa"/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lastRenderedPageBreak/>
              <w:t>Всего</w:t>
            </w:r>
          </w:p>
        </w:tc>
        <w:tc>
          <w:tcPr>
            <w:tcW w:w="3686" w:type="dxa"/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33</w:t>
            </w:r>
          </w:p>
        </w:tc>
        <w:tc>
          <w:tcPr>
            <w:tcW w:w="3544" w:type="dxa"/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0D6" w:rsidRPr="001C60D6" w:rsidRDefault="001C60D6" w:rsidP="001C6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60D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40"/>
                <w:lang w:eastAsia="ru-RU"/>
              </w:rPr>
              <w:t>31</w:t>
            </w:r>
          </w:p>
        </w:tc>
      </w:tr>
    </w:tbl>
    <w:p w:rsidR="001C60D6" w:rsidRDefault="001C60D6" w:rsidP="001C60D6"/>
    <w:p w:rsidR="009B0CC9" w:rsidRPr="00BE08B0" w:rsidRDefault="00BE08B0" w:rsidP="00BE08B0">
      <w:pPr>
        <w:jc w:val="center"/>
        <w:rPr>
          <w:rFonts w:ascii="Times New Roman" w:hAnsi="Times New Roman" w:cs="Times New Roman"/>
          <w:b/>
          <w:bCs/>
          <w:sz w:val="14"/>
        </w:rPr>
      </w:pP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44"/>
          <w:szCs w:val="62"/>
        </w:rPr>
        <w:t xml:space="preserve">Степень </w:t>
      </w:r>
      <w:proofErr w:type="spellStart"/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44"/>
          <w:szCs w:val="62"/>
        </w:rPr>
        <w:t>обученности</w:t>
      </w:r>
      <w:proofErr w:type="spellEnd"/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44"/>
          <w:szCs w:val="62"/>
        </w:rPr>
        <w:t xml:space="preserve"> учащихся</w:t>
      </w: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48"/>
          <w:szCs w:val="88"/>
        </w:rPr>
        <w:br/>
      </w: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Cs w:val="36"/>
        </w:rPr>
        <w:t xml:space="preserve"> 5-7 классов за 2017-2018 учебный  год</w:t>
      </w:r>
    </w:p>
    <w:p w:rsidR="001C60D6" w:rsidRDefault="00BE08B0" w:rsidP="009B0CC9">
      <w:pPr>
        <w:rPr>
          <w:b/>
          <w:bCs/>
        </w:rPr>
      </w:pPr>
      <w:r w:rsidRPr="00BE08B0">
        <w:rPr>
          <w:b/>
          <w:bCs/>
          <w:noProof/>
          <w:lang w:eastAsia="ru-RU"/>
        </w:rPr>
        <w:drawing>
          <wp:inline distT="0" distB="0" distL="0" distR="0">
            <wp:extent cx="5940425" cy="3267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08B0" w:rsidRPr="00BE08B0" w:rsidRDefault="00BE08B0" w:rsidP="00BE08B0">
      <w:pPr>
        <w:jc w:val="center"/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32"/>
          <w:szCs w:val="36"/>
        </w:rPr>
      </w:pP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52"/>
          <w:szCs w:val="56"/>
        </w:rPr>
        <w:t xml:space="preserve">Итоги </w:t>
      </w: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32"/>
          <w:szCs w:val="36"/>
        </w:rPr>
        <w:br/>
      </w: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32"/>
          <w:szCs w:val="36"/>
          <w:lang w:val="en-US"/>
        </w:rPr>
        <w:t>201</w:t>
      </w: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32"/>
          <w:szCs w:val="36"/>
        </w:rPr>
        <w:t>7</w:t>
      </w: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32"/>
          <w:szCs w:val="36"/>
          <w:lang w:val="en-US"/>
        </w:rPr>
        <w:t>-201</w:t>
      </w:r>
      <w:r w:rsidRPr="00BE08B0">
        <w:rPr>
          <w:rFonts w:ascii="Times New Roman" w:eastAsiaTheme="majorEastAsia" w:hAnsi="Times New Roman" w:cs="Times New Roman"/>
          <w:b/>
          <w:bCs/>
          <w:shadow/>
          <w:color w:val="0070C0"/>
          <w:kern w:val="24"/>
          <w:sz w:val="32"/>
          <w:szCs w:val="36"/>
        </w:rPr>
        <w:t>8учебного года 5-7 классы</w:t>
      </w:r>
    </w:p>
    <w:p w:rsidR="00BE08B0" w:rsidRPr="00BE08B0" w:rsidRDefault="00BE08B0" w:rsidP="00BE08B0">
      <w:pPr>
        <w:jc w:val="center"/>
        <w:rPr>
          <w:b/>
          <w:bCs/>
          <w:sz w:val="20"/>
        </w:rPr>
      </w:pPr>
      <w:r w:rsidRPr="00BE08B0">
        <w:rPr>
          <w:b/>
          <w:bCs/>
          <w:noProof/>
          <w:sz w:val="20"/>
          <w:lang w:eastAsia="ru-RU"/>
        </w:rPr>
        <w:drawing>
          <wp:inline distT="0" distB="0" distL="0" distR="0">
            <wp:extent cx="5940425" cy="3267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60D6" w:rsidRDefault="001C60D6" w:rsidP="009B0CC9">
      <w:pPr>
        <w:rPr>
          <w:b/>
          <w:bCs/>
        </w:rPr>
      </w:pPr>
    </w:p>
    <w:p w:rsidR="00BE08B0" w:rsidRDefault="00BE08B0" w:rsidP="009B0CC9">
      <w:pPr>
        <w:rPr>
          <w:bCs/>
        </w:rPr>
      </w:pPr>
    </w:p>
    <w:p w:rsidR="00BE08B0" w:rsidRDefault="00BE08B0" w:rsidP="009B0CC9">
      <w:pPr>
        <w:rPr>
          <w:bCs/>
        </w:rPr>
      </w:pPr>
    </w:p>
    <w:p w:rsidR="009B0CC9" w:rsidRPr="009B0CC9" w:rsidRDefault="009B0CC9" w:rsidP="009B0CC9">
      <w:r w:rsidRPr="009B0CC9">
        <w:rPr>
          <w:bCs/>
        </w:rPr>
        <w:t>Всего 8-11 классов   -  10</w:t>
      </w:r>
    </w:p>
    <w:p w:rsidR="009B0CC9" w:rsidRPr="009B0CC9" w:rsidRDefault="009B0CC9" w:rsidP="009B0CC9">
      <w:r w:rsidRPr="009B0CC9">
        <w:rPr>
          <w:bCs/>
        </w:rPr>
        <w:t>На начало года - 255 учеников</w:t>
      </w:r>
    </w:p>
    <w:p w:rsidR="009B0CC9" w:rsidRPr="009B0CC9" w:rsidRDefault="009B0CC9" w:rsidP="009B0CC9">
      <w:r w:rsidRPr="009B0CC9">
        <w:rPr>
          <w:bCs/>
        </w:rPr>
        <w:t xml:space="preserve"> На конец года - 248 учеников </w:t>
      </w:r>
    </w:p>
    <w:p w:rsidR="009B0CC9" w:rsidRDefault="009B0CC9" w:rsidP="009B0CC9">
      <w:r>
        <w:t>Успевают на «5»-17 человек</w:t>
      </w:r>
    </w:p>
    <w:p w:rsidR="009B0CC9" w:rsidRDefault="009B0CC9" w:rsidP="009B0CC9">
      <w:r>
        <w:t>Успевают на «4» и «5» - 95 человек</w:t>
      </w:r>
    </w:p>
    <w:p w:rsidR="009B0CC9" w:rsidRDefault="009B0CC9" w:rsidP="009B0CC9">
      <w:r>
        <w:t>Успевают на «3» - 130 человек</w:t>
      </w:r>
    </w:p>
    <w:p w:rsidR="009B0CC9" w:rsidRDefault="009B0CC9" w:rsidP="009B0CC9">
      <w:r>
        <w:t>Не успевают – 3 человека</w:t>
      </w:r>
    </w:p>
    <w:p w:rsidR="009B0CC9" w:rsidRPr="009A7EE3" w:rsidRDefault="001E5615" w:rsidP="009B0CC9">
      <w:pPr>
        <w:rPr>
          <w:b/>
        </w:rPr>
      </w:pPr>
      <w:r w:rsidRPr="009A7EE3">
        <w:rPr>
          <w:b/>
        </w:rPr>
        <w:t>Отличники: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5615" w:rsidTr="001E5615">
        <w:tc>
          <w:tcPr>
            <w:tcW w:w="2392" w:type="dxa"/>
          </w:tcPr>
          <w:p w:rsidR="001E5615" w:rsidRPr="001E5615" w:rsidRDefault="001E5615" w:rsidP="009A7EE3">
            <w:r w:rsidRPr="001E5615">
              <w:t>Артемьева Надежда,8а</w:t>
            </w:r>
          </w:p>
          <w:p w:rsidR="001E5615" w:rsidRPr="001E5615" w:rsidRDefault="001E5615" w:rsidP="009A7EE3">
            <w:proofErr w:type="spellStart"/>
            <w:r w:rsidRPr="001E5615">
              <w:t>Стукова</w:t>
            </w:r>
            <w:proofErr w:type="spellEnd"/>
            <w:r w:rsidRPr="001E5615">
              <w:t xml:space="preserve"> Полина,8а</w:t>
            </w:r>
          </w:p>
          <w:p w:rsidR="001E5615" w:rsidRPr="001E5615" w:rsidRDefault="001E5615" w:rsidP="009A7EE3">
            <w:proofErr w:type="spellStart"/>
            <w:r w:rsidRPr="001E5615">
              <w:t>Яныч</w:t>
            </w:r>
            <w:proofErr w:type="spellEnd"/>
            <w:r w:rsidRPr="001E5615">
              <w:t xml:space="preserve"> Мария,8а</w:t>
            </w:r>
          </w:p>
          <w:p w:rsidR="001E5615" w:rsidRPr="001E5615" w:rsidRDefault="001E5615" w:rsidP="009A7EE3">
            <w:r w:rsidRPr="001E5615">
              <w:t>Салтыкова Дарья,8б</w:t>
            </w:r>
          </w:p>
          <w:p w:rsidR="001E5615" w:rsidRDefault="001E5615" w:rsidP="009A7EE3"/>
        </w:tc>
        <w:tc>
          <w:tcPr>
            <w:tcW w:w="2393" w:type="dxa"/>
          </w:tcPr>
          <w:p w:rsidR="001E5615" w:rsidRPr="001E5615" w:rsidRDefault="001E5615" w:rsidP="009A7EE3">
            <w:proofErr w:type="spellStart"/>
            <w:r w:rsidRPr="001E5615">
              <w:t>Пец</w:t>
            </w:r>
            <w:proofErr w:type="spellEnd"/>
            <w:r w:rsidRPr="001E5615">
              <w:t xml:space="preserve"> Михаил,9а</w:t>
            </w:r>
          </w:p>
          <w:p w:rsidR="001E5615" w:rsidRPr="001E5615" w:rsidRDefault="001E5615" w:rsidP="009A7EE3">
            <w:r w:rsidRPr="001E5615">
              <w:t>Ласточкина Марина,9а</w:t>
            </w:r>
          </w:p>
          <w:p w:rsidR="001E5615" w:rsidRPr="001E5615" w:rsidRDefault="001E5615" w:rsidP="009A7EE3">
            <w:proofErr w:type="spellStart"/>
            <w:r w:rsidRPr="001E5615">
              <w:t>Поторий</w:t>
            </w:r>
            <w:proofErr w:type="spellEnd"/>
            <w:r w:rsidRPr="001E5615">
              <w:t xml:space="preserve"> Полина,9б</w:t>
            </w:r>
          </w:p>
          <w:p w:rsidR="001E5615" w:rsidRDefault="001E5615" w:rsidP="009A7EE3"/>
        </w:tc>
        <w:tc>
          <w:tcPr>
            <w:tcW w:w="2393" w:type="dxa"/>
          </w:tcPr>
          <w:p w:rsidR="001E5615" w:rsidRPr="001E5615" w:rsidRDefault="001E5615" w:rsidP="009A7EE3">
            <w:r w:rsidRPr="001E5615">
              <w:t>Гордеева Татьяна,10а</w:t>
            </w:r>
          </w:p>
          <w:p w:rsidR="001E5615" w:rsidRPr="001E5615" w:rsidRDefault="001E5615" w:rsidP="009A7EE3">
            <w:r w:rsidRPr="001E5615">
              <w:t xml:space="preserve"> Шарков Степан,10а</w:t>
            </w:r>
          </w:p>
          <w:p w:rsidR="001E5615" w:rsidRPr="001E5615" w:rsidRDefault="001E5615" w:rsidP="009A7EE3">
            <w:r w:rsidRPr="001E5615">
              <w:t xml:space="preserve"> Латышева Надежда,10а</w:t>
            </w:r>
          </w:p>
          <w:p w:rsidR="001E5615" w:rsidRPr="001E5615" w:rsidRDefault="001E5615" w:rsidP="009A7EE3">
            <w:proofErr w:type="spellStart"/>
            <w:r w:rsidRPr="001E5615">
              <w:t>Кормановская</w:t>
            </w:r>
            <w:proofErr w:type="spellEnd"/>
            <w:r w:rsidRPr="001E5615">
              <w:t xml:space="preserve">  Дарина,10а</w:t>
            </w:r>
          </w:p>
          <w:p w:rsidR="001E5615" w:rsidRDefault="001E5615" w:rsidP="009A7EE3">
            <w:r w:rsidRPr="001E5615">
              <w:t>Саркисян Карен,10а</w:t>
            </w:r>
          </w:p>
        </w:tc>
        <w:tc>
          <w:tcPr>
            <w:tcW w:w="2393" w:type="dxa"/>
          </w:tcPr>
          <w:p w:rsidR="001E5615" w:rsidRPr="001E5615" w:rsidRDefault="001E5615" w:rsidP="009A7EE3">
            <w:r w:rsidRPr="001E5615">
              <w:t>Поспелов Капитон,11а</w:t>
            </w:r>
          </w:p>
          <w:p w:rsidR="001E5615" w:rsidRPr="001E5615" w:rsidRDefault="001E5615" w:rsidP="009A7EE3">
            <w:proofErr w:type="spellStart"/>
            <w:r w:rsidRPr="001E5615">
              <w:t>Задвернюк</w:t>
            </w:r>
            <w:proofErr w:type="spellEnd"/>
            <w:r w:rsidRPr="001E5615">
              <w:t xml:space="preserve"> Анна,11а</w:t>
            </w:r>
          </w:p>
          <w:p w:rsidR="001E5615" w:rsidRPr="001E5615" w:rsidRDefault="001E5615" w:rsidP="009A7EE3">
            <w:r w:rsidRPr="001E5615">
              <w:t>Савельев Иван,11а</w:t>
            </w:r>
          </w:p>
          <w:p w:rsidR="001E5615" w:rsidRPr="001E5615" w:rsidRDefault="001E5615" w:rsidP="009A7EE3">
            <w:proofErr w:type="spellStart"/>
            <w:r w:rsidRPr="001E5615">
              <w:t>Крутякова</w:t>
            </w:r>
            <w:proofErr w:type="spellEnd"/>
            <w:r w:rsidRPr="001E5615">
              <w:t xml:space="preserve"> Анастасия,11а</w:t>
            </w:r>
          </w:p>
          <w:p w:rsidR="001E5615" w:rsidRPr="001E5615" w:rsidRDefault="001E5615" w:rsidP="009A7EE3">
            <w:r w:rsidRPr="001E5615">
              <w:t xml:space="preserve"> Иванов Дмитрий,11а </w:t>
            </w:r>
          </w:p>
          <w:p w:rsidR="001E5615" w:rsidRDefault="001E5615" w:rsidP="009A7EE3"/>
        </w:tc>
      </w:tr>
    </w:tbl>
    <w:p w:rsidR="001E5615" w:rsidRDefault="001E5615" w:rsidP="009A7EE3">
      <w:pPr>
        <w:spacing w:after="0"/>
      </w:pPr>
    </w:p>
    <w:p w:rsidR="001E5615" w:rsidRPr="00CE1707" w:rsidRDefault="009A7EE3" w:rsidP="009B0CC9">
      <w:pPr>
        <w:rPr>
          <w:sz w:val="28"/>
          <w:szCs w:val="28"/>
        </w:rPr>
      </w:pPr>
      <w:r w:rsidRPr="00CE1707">
        <w:rPr>
          <w:b/>
          <w:sz w:val="28"/>
          <w:szCs w:val="28"/>
        </w:rPr>
        <w:t>Резерв качества</w:t>
      </w:r>
      <w:r w:rsidRPr="00CE1707">
        <w:rPr>
          <w:sz w:val="28"/>
          <w:szCs w:val="28"/>
        </w:rPr>
        <w:t xml:space="preserve">. </w:t>
      </w:r>
    </w:p>
    <w:tbl>
      <w:tblPr>
        <w:tblW w:w="7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5103"/>
      </w:tblGrid>
      <w:tr w:rsidR="009A7EE3" w:rsidRPr="009A7EE3" w:rsidTr="00CE1707">
        <w:trPr>
          <w:trHeight w:val="369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Количество учащихся (за </w:t>
            </w:r>
            <w:proofErr w:type="spellStart"/>
            <w:r w:rsidRPr="009A7E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уч.год</w:t>
            </w:r>
            <w:proofErr w:type="spellEnd"/>
            <w:r w:rsidRPr="009A7E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A7EE3" w:rsidRPr="009A7EE3" w:rsidTr="00CE1707">
        <w:trPr>
          <w:trHeight w:val="776"/>
        </w:trPr>
        <w:tc>
          <w:tcPr>
            <w:tcW w:w="2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8а 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8б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8в 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A7EE3" w:rsidRPr="009A7EE3" w:rsidTr="00CE1707">
        <w:trPr>
          <w:trHeight w:val="551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9б 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9в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A7EE3" w:rsidRPr="009A7EE3" w:rsidTr="00CE1707">
        <w:trPr>
          <w:trHeight w:val="1288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10а 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10б 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11а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11б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  <w:p w:rsidR="009A7EE3" w:rsidRPr="009A7EE3" w:rsidRDefault="009A7EE3" w:rsidP="009A7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E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E1707" w:rsidRPr="009A7EE3" w:rsidTr="00CE1707">
        <w:trPr>
          <w:trHeight w:val="557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707" w:rsidRPr="009A7EE3" w:rsidRDefault="00CE1707" w:rsidP="009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707" w:rsidRPr="009A7EE3" w:rsidRDefault="00CE1707" w:rsidP="009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 человек</w:t>
            </w:r>
          </w:p>
        </w:tc>
      </w:tr>
    </w:tbl>
    <w:p w:rsidR="009B0CC9" w:rsidRDefault="009B0CC9">
      <w:pPr>
        <w:rPr>
          <w:sz w:val="24"/>
          <w:szCs w:val="24"/>
        </w:rPr>
      </w:pPr>
    </w:p>
    <w:p w:rsidR="00CE1707" w:rsidRDefault="00CE1707">
      <w:pPr>
        <w:rPr>
          <w:sz w:val="24"/>
          <w:szCs w:val="24"/>
        </w:rPr>
      </w:pPr>
      <w:r w:rsidRPr="00CE1707">
        <w:rPr>
          <w:sz w:val="24"/>
          <w:szCs w:val="24"/>
        </w:rPr>
        <w:object w:dxaOrig="7183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7" o:title=""/>
          </v:shape>
          <o:OLEObject Type="Embed" ProgID="PowerPoint.Slide.12" ShapeID="_x0000_i1025" DrawAspect="Content" ObjectID="_1589884956" r:id="rId8"/>
        </w:object>
      </w:r>
    </w:p>
    <w:p w:rsidR="00CE1707" w:rsidRPr="009A7EE3" w:rsidRDefault="00CE1707">
      <w:pPr>
        <w:rPr>
          <w:sz w:val="24"/>
          <w:szCs w:val="24"/>
        </w:rPr>
      </w:pPr>
      <w:r w:rsidRPr="00CE1707">
        <w:rPr>
          <w:sz w:val="24"/>
          <w:szCs w:val="24"/>
        </w:rPr>
        <w:object w:dxaOrig="7183" w:dyaOrig="5398">
          <v:shape id="_x0000_i1026" type="#_x0000_t75" style="width:359.25pt;height:270pt" o:ole="">
            <v:imagedata r:id="rId9" o:title=""/>
          </v:shape>
          <o:OLEObject Type="Embed" ProgID="PowerPoint.Slide.12" ShapeID="_x0000_i1026" DrawAspect="Content" ObjectID="_1589884957" r:id="rId10"/>
        </w:object>
      </w:r>
    </w:p>
    <w:sectPr w:rsidR="00CE1707" w:rsidRPr="009A7EE3" w:rsidSect="0074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CC9"/>
    <w:rsid w:val="001C60D6"/>
    <w:rsid w:val="001E5615"/>
    <w:rsid w:val="006F289B"/>
    <w:rsid w:val="007427B7"/>
    <w:rsid w:val="007B6381"/>
    <w:rsid w:val="009A7EE3"/>
    <w:rsid w:val="009B0CC9"/>
    <w:rsid w:val="00BC5BCA"/>
    <w:rsid w:val="00BE08B0"/>
    <w:rsid w:val="00CC1C42"/>
    <w:rsid w:val="00C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A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3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package" Target="embeddings/Microsoft_PowerPoint_Slide4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80.910000000000025</c:v>
                </c:pt>
                <c:pt idx="1">
                  <c:v>80.88</c:v>
                </c:pt>
                <c:pt idx="2">
                  <c:v>83.69</c:v>
                </c:pt>
                <c:pt idx="3">
                  <c:v>79.42</c:v>
                </c:pt>
                <c:pt idx="4">
                  <c:v>85.28</c:v>
                </c:pt>
                <c:pt idx="5">
                  <c:v>84.23</c:v>
                </c:pt>
                <c:pt idx="6">
                  <c:v>80.040000000000006</c:v>
                </c:pt>
                <c:pt idx="7">
                  <c:v>78.72</c:v>
                </c:pt>
                <c:pt idx="8">
                  <c:v>78.349999999999994</c:v>
                </c:pt>
                <c:pt idx="9">
                  <c:v>72.260000000000005</c:v>
                </c:pt>
                <c:pt idx="10">
                  <c:v>65.48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748416"/>
        <c:axId val="125563392"/>
        <c:axId val="0"/>
      </c:bar3DChart>
      <c:catAx>
        <c:axId val="5874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63392"/>
        <c:crosses val="autoZero"/>
        <c:auto val="1"/>
        <c:lblAlgn val="ctr"/>
        <c:lblOffset val="100"/>
        <c:noMultiLvlLbl val="0"/>
      </c:catAx>
      <c:valAx>
        <c:axId val="1255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74841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204092543987992E-2"/>
          <c:y val="3.0690926991670059E-2"/>
          <c:w val="0.63088850004860564"/>
          <c:h val="0.84894927333696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Лист1!$A$2:$A$18</c:f>
              <c:strCache>
                <c:ptCount val="11"/>
                <c:pt idx="0">
                  <c:v> 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96.55</c:v>
                </c:pt>
                <c:pt idx="10">
                  <c:v>96.66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Лист1!$A$2:$A$18</c:f>
              <c:strCache>
                <c:ptCount val="11"/>
                <c:pt idx="0">
                  <c:v> 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96.31</c:v>
                </c:pt>
                <c:pt idx="1">
                  <c:v>97.440000000000026</c:v>
                </c:pt>
                <c:pt idx="2">
                  <c:v>93.45</c:v>
                </c:pt>
                <c:pt idx="3">
                  <c:v>89.64</c:v>
                </c:pt>
                <c:pt idx="4">
                  <c:v>90.31</c:v>
                </c:pt>
                <c:pt idx="5">
                  <c:v>90.31</c:v>
                </c:pt>
                <c:pt idx="6">
                  <c:v>81.22</c:v>
                </c:pt>
                <c:pt idx="7">
                  <c:v>73.709999999999994</c:v>
                </c:pt>
                <c:pt idx="8">
                  <c:v>76.7</c:v>
                </c:pt>
                <c:pt idx="9">
                  <c:v>71.290000000000006</c:v>
                </c:pt>
                <c:pt idx="10">
                  <c:v>71.040000000000006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379712"/>
        <c:axId val="180194112"/>
      </c:lineChart>
      <c:catAx>
        <c:axId val="9937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194112"/>
        <c:crosses val="autoZero"/>
        <c:auto val="1"/>
        <c:lblAlgn val="ctr"/>
        <c:lblOffset val="100"/>
        <c:noMultiLvlLbl val="0"/>
      </c:catAx>
      <c:valAx>
        <c:axId val="18019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797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User_9_2</dc:creator>
  <cp:lastModifiedBy>Калининского района Лицей 144</cp:lastModifiedBy>
  <cp:revision>4</cp:revision>
  <dcterms:created xsi:type="dcterms:W3CDTF">2018-06-05T12:58:00Z</dcterms:created>
  <dcterms:modified xsi:type="dcterms:W3CDTF">2018-06-07T10:56:00Z</dcterms:modified>
</cp:coreProperties>
</file>